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A1D" w:rsidRDefault="00DF761B" w:rsidP="00DF761B">
      <w:pPr>
        <w:jc w:val="center"/>
        <w:rPr>
          <w:rFonts w:asciiTheme="majorHAnsi" w:hAnsiTheme="majorHAnsi"/>
          <w:b/>
          <w:sz w:val="40"/>
          <w:szCs w:val="40"/>
        </w:rPr>
      </w:pPr>
      <w:r w:rsidRPr="0030058E">
        <w:rPr>
          <w:b/>
          <w:noProof/>
          <w:sz w:val="40"/>
          <w:szCs w:val="40"/>
          <w:lang w:eastAsia="en-GB"/>
        </w:rPr>
        <w:drawing>
          <wp:anchor distT="0" distB="0" distL="114300" distR="114300" simplePos="0" relativeHeight="251663360" behindDoc="0" locked="0" layoutInCell="1" allowOverlap="1" wp14:anchorId="5AD0A8A7" wp14:editId="11E2F5C6">
            <wp:simplePos x="0" y="0"/>
            <wp:positionH relativeFrom="column">
              <wp:posOffset>-481965</wp:posOffset>
            </wp:positionH>
            <wp:positionV relativeFrom="paragraph">
              <wp:posOffset>-1011555</wp:posOffset>
            </wp:positionV>
            <wp:extent cx="971550" cy="10001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20C" w:rsidRPr="0030058E">
        <w:rPr>
          <w:b/>
          <w:noProof/>
          <w:sz w:val="40"/>
          <w:szCs w:val="40"/>
          <w:lang w:eastAsia="en-GB"/>
        </w:rPr>
        <mc:AlternateContent>
          <mc:Choice Requires="wps">
            <w:drawing>
              <wp:anchor distT="45720" distB="45720" distL="114300" distR="114300" simplePos="0" relativeHeight="251665408" behindDoc="0" locked="0" layoutInCell="1" allowOverlap="1" wp14:anchorId="1FE81054" wp14:editId="24C727B5">
                <wp:simplePos x="0" y="0"/>
                <wp:positionH relativeFrom="margin">
                  <wp:align>right</wp:align>
                </wp:positionH>
                <wp:positionV relativeFrom="paragraph">
                  <wp:posOffset>388620</wp:posOffset>
                </wp:positionV>
                <wp:extent cx="6086475" cy="72390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7239000"/>
                        </a:xfrm>
                        <a:prstGeom prst="rect">
                          <a:avLst/>
                        </a:prstGeom>
                        <a:solidFill>
                          <a:srgbClr val="FFFFFF"/>
                        </a:solidFill>
                        <a:ln w="9525">
                          <a:solidFill>
                            <a:schemeClr val="bg1"/>
                          </a:solidFill>
                          <a:miter lim="800000"/>
                          <a:headEnd/>
                          <a:tailEnd/>
                        </a:ln>
                      </wps:spPr>
                      <wps:txbx>
                        <w:txbxContent>
                          <w:p w:rsidR="00FC2660" w:rsidRDefault="00FC2660" w:rsidP="004C0292">
                            <w:pPr>
                              <w:spacing w:after="0" w:line="240" w:lineRule="auto"/>
                              <w:rPr>
                                <w:rFonts w:eastAsia="Times New Roman" w:cs="Times New Roman"/>
                                <w:sz w:val="32"/>
                                <w:szCs w:val="32"/>
                                <w:lang w:eastAsia="en-GB"/>
                              </w:rPr>
                            </w:pPr>
                            <w:r w:rsidRPr="00FC2660">
                              <w:rPr>
                                <w:rFonts w:eastAsia="Times New Roman" w:cs="Times New Roman"/>
                                <w:sz w:val="32"/>
                                <w:szCs w:val="32"/>
                                <w:lang w:eastAsia="en-GB"/>
                              </w:rPr>
                              <w:t>Permission to share your special category data to monitor the quality of advice we give.</w:t>
                            </w:r>
                          </w:p>
                          <w:p w:rsidR="00FC2660" w:rsidRDefault="00FC2660" w:rsidP="004C0292">
                            <w:pPr>
                              <w:spacing w:after="0" w:line="240" w:lineRule="auto"/>
                              <w:rPr>
                                <w:rFonts w:eastAsia="Times New Roman" w:cs="Times New Roman"/>
                                <w:sz w:val="32"/>
                                <w:szCs w:val="32"/>
                                <w:lang w:eastAsia="en-GB"/>
                              </w:rPr>
                            </w:pPr>
                          </w:p>
                          <w:p w:rsidR="0030058E" w:rsidRDefault="00FC2660"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W</w:t>
                            </w:r>
                            <w:r w:rsidRPr="00FC2660">
                              <w:rPr>
                                <w:rFonts w:eastAsia="Times New Roman" w:cs="Times New Roman"/>
                                <w:sz w:val="24"/>
                                <w:szCs w:val="24"/>
                                <w:lang w:eastAsia="en-GB"/>
                              </w:rPr>
                              <w:t>e</w:t>
                            </w:r>
                            <w:r>
                              <w:rPr>
                                <w:rFonts w:eastAsia="Times New Roman" w:cs="Times New Roman"/>
                                <w:sz w:val="24"/>
                                <w:szCs w:val="24"/>
                                <w:lang w:eastAsia="en-GB"/>
                              </w:rPr>
                              <w:t xml:space="preserve"> need your explicit consent to use some information, including your ethnicity, religion, health conditions, sexual orientation, trade union membership and political opinion</w:t>
                            </w:r>
                            <w:r w:rsidR="00B67A8C">
                              <w:rPr>
                                <w:rFonts w:eastAsia="Times New Roman" w:cs="Times New Roman"/>
                                <w:sz w:val="24"/>
                                <w:szCs w:val="24"/>
                                <w:lang w:eastAsia="en-GB"/>
                              </w:rPr>
                              <w:t>. This ‘special category personal data’ will form part of the information contained within your whole case file that may be selected to be sent by secure courier to</w:t>
                            </w:r>
                            <w:r w:rsidR="00BC53AD">
                              <w:rPr>
                                <w:rFonts w:eastAsia="Times New Roman" w:cs="Times New Roman"/>
                                <w:sz w:val="24"/>
                                <w:szCs w:val="24"/>
                                <w:lang w:eastAsia="en-GB"/>
                              </w:rPr>
                              <w:t xml:space="preserve"> report t</w:t>
                            </w:r>
                            <w:r w:rsidR="0002739F">
                              <w:rPr>
                                <w:rFonts w:eastAsia="Times New Roman" w:cs="Times New Roman"/>
                                <w:sz w:val="24"/>
                                <w:szCs w:val="24"/>
                                <w:lang w:eastAsia="en-GB"/>
                              </w:rPr>
                              <w:t>o our funders - the Money and Pensions</w:t>
                            </w:r>
                            <w:r w:rsidR="00BC53AD">
                              <w:rPr>
                                <w:rFonts w:eastAsia="Times New Roman" w:cs="Times New Roman"/>
                                <w:sz w:val="24"/>
                                <w:szCs w:val="24"/>
                                <w:lang w:eastAsia="en-GB"/>
                              </w:rPr>
                              <w:t xml:space="preserve"> Service.  </w:t>
                            </w:r>
                            <w:r w:rsidR="0002739F">
                              <w:rPr>
                                <w:rFonts w:eastAsia="Times New Roman" w:cs="Times New Roman"/>
                                <w:sz w:val="24"/>
                                <w:szCs w:val="24"/>
                                <w:lang w:eastAsia="en-GB"/>
                              </w:rPr>
                              <w:t xml:space="preserve">If you’d like more information or would like to object about how the Money and Pension Service use your data, please visit: </w:t>
                            </w:r>
                            <w:hyperlink r:id="rId8" w:history="1">
                              <w:r w:rsidR="0002739F" w:rsidRPr="00E60F48">
                                <w:rPr>
                                  <w:rStyle w:val="Hyperlink"/>
                                  <w:rFonts w:eastAsia="Times New Roman" w:cs="Times New Roman"/>
                                  <w:sz w:val="24"/>
                                  <w:szCs w:val="24"/>
                                  <w:lang w:eastAsia="en-GB"/>
                                </w:rPr>
                                <w:t>https://moneyandpensionsservice.org.uk/privacy-notice/</w:t>
                              </w:r>
                            </w:hyperlink>
                          </w:p>
                          <w:p w:rsidR="0002739F" w:rsidRDefault="0002739F" w:rsidP="004C0292">
                            <w:pPr>
                              <w:spacing w:after="0" w:line="240" w:lineRule="auto"/>
                              <w:rPr>
                                <w:rFonts w:eastAsia="Times New Roman" w:cs="Times New Roman"/>
                                <w:sz w:val="24"/>
                                <w:szCs w:val="24"/>
                                <w:lang w:eastAsia="en-GB"/>
                              </w:rPr>
                            </w:pPr>
                          </w:p>
                          <w:p w:rsidR="00BC53AD" w:rsidRDefault="00BC53AD"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We additionally need your consent to send your case file to ‘Recognising</w:t>
                            </w:r>
                            <w:r w:rsidR="00B67A8C">
                              <w:rPr>
                                <w:rFonts w:eastAsia="Times New Roman" w:cs="Times New Roman"/>
                                <w:sz w:val="24"/>
                                <w:szCs w:val="24"/>
                                <w:lang w:eastAsia="en-GB"/>
                              </w:rPr>
                              <w:t xml:space="preserve"> Excellence’ or the Money </w:t>
                            </w:r>
                            <w:r w:rsidR="0002739F">
                              <w:rPr>
                                <w:rFonts w:eastAsia="Times New Roman" w:cs="Times New Roman"/>
                                <w:sz w:val="24"/>
                                <w:szCs w:val="24"/>
                                <w:lang w:eastAsia="en-GB"/>
                              </w:rPr>
                              <w:t>and Pensions</w:t>
                            </w:r>
                            <w:r w:rsidR="00B67A8C">
                              <w:rPr>
                                <w:rFonts w:eastAsia="Times New Roman" w:cs="Times New Roman"/>
                                <w:sz w:val="24"/>
                                <w:szCs w:val="24"/>
                                <w:lang w:eastAsia="en-GB"/>
                              </w:rPr>
                              <w:t xml:space="preserve"> Service’s quality partner. </w:t>
                            </w:r>
                          </w:p>
                          <w:p w:rsidR="00BC53AD" w:rsidRDefault="00BC53AD" w:rsidP="004C0292">
                            <w:pPr>
                              <w:spacing w:after="0" w:line="240" w:lineRule="auto"/>
                              <w:rPr>
                                <w:rFonts w:eastAsia="Times New Roman" w:cs="Times New Roman"/>
                                <w:sz w:val="24"/>
                                <w:szCs w:val="24"/>
                                <w:lang w:eastAsia="en-GB"/>
                              </w:rPr>
                            </w:pPr>
                          </w:p>
                          <w:p w:rsidR="00FC2660" w:rsidRPr="00FC2660" w:rsidRDefault="00B67A8C"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If you agree, this information will be </w:t>
                            </w:r>
                            <w:r w:rsidR="00BC53AD">
                              <w:rPr>
                                <w:rFonts w:eastAsia="Times New Roman" w:cs="Times New Roman"/>
                                <w:sz w:val="24"/>
                                <w:szCs w:val="24"/>
                                <w:lang w:eastAsia="en-GB"/>
                              </w:rPr>
                              <w:t>shared with these agencies in</w:t>
                            </w:r>
                            <w:r>
                              <w:rPr>
                                <w:rFonts w:eastAsia="Times New Roman" w:cs="Times New Roman"/>
                                <w:sz w:val="24"/>
                                <w:szCs w:val="24"/>
                                <w:lang w:eastAsia="en-GB"/>
                              </w:rPr>
                              <w:t xml:space="preserve"> order to monitor the quality of advice </w:t>
                            </w:r>
                            <w:r w:rsidR="00BC53AD">
                              <w:rPr>
                                <w:rFonts w:eastAsia="Times New Roman" w:cs="Times New Roman"/>
                                <w:sz w:val="24"/>
                                <w:szCs w:val="24"/>
                                <w:lang w:eastAsia="en-GB"/>
                              </w:rPr>
                              <w:t>and service provided and ensure the project is serving your community effectively.</w:t>
                            </w:r>
                          </w:p>
                          <w:p w:rsidR="00473560" w:rsidRDefault="00473560" w:rsidP="004C0292">
                            <w:pPr>
                              <w:spacing w:after="0" w:line="240" w:lineRule="auto"/>
                            </w:pPr>
                          </w:p>
                          <w:p w:rsidR="004C0292" w:rsidRPr="005B420C" w:rsidRDefault="00473560" w:rsidP="004C0292">
                            <w:pPr>
                              <w:spacing w:after="0" w:line="240" w:lineRule="auto"/>
                              <w:rPr>
                                <w:rFonts w:asciiTheme="majorHAnsi" w:eastAsia="Times New Roman" w:hAnsiTheme="majorHAnsi" w:cs="Times New Roman"/>
                                <w:sz w:val="24"/>
                                <w:szCs w:val="24"/>
                                <w:lang w:eastAsia="en-GB"/>
                              </w:rPr>
                            </w:pPr>
                            <w:r>
                              <w:t xml:space="preserve">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0pt;height:18pt" o:ole="">
                                  <v:imagedata r:id="rId9" o:title=""/>
                                </v:shape>
                                <w:control r:id="rId10" w:name="CheckBox28" w:shapeid="_x0000_i1068"/>
                              </w:object>
                            </w:r>
                            <w:r>
                              <w:object w:dxaOrig="225" w:dyaOrig="225">
                                <v:shape id="_x0000_i1070" type="#_x0000_t75" style="width:30pt;height:18pt" o:ole="">
                                  <v:imagedata r:id="rId11" o:title=""/>
                                </v:shape>
                                <w:control r:id="rId12" w:name="CheckBox29" w:shapeid="_x0000_i1070"/>
                              </w:object>
                            </w:r>
                            <w:r>
                              <w:t xml:space="preserve"> </w:t>
                            </w:r>
                            <w:r w:rsidR="004C0292" w:rsidRPr="002606CC">
                              <w:rPr>
                                <w:rFonts w:asciiTheme="majorHAnsi" w:eastAsia="Times New Roman" w:hAnsiTheme="majorHAnsi" w:cs="Times New Roman"/>
                                <w:b/>
                                <w:bCs/>
                                <w:color w:val="000000"/>
                                <w:sz w:val="24"/>
                                <w:szCs w:val="24"/>
                                <w:lang w:eastAsia="en-GB"/>
                              </w:rPr>
                              <w:t xml:space="preserve"> </w:t>
                            </w:r>
                            <w:r w:rsidR="00B67A8C" w:rsidRPr="005B420C">
                              <w:rPr>
                                <w:rFonts w:eastAsia="Times New Roman" w:cs="Times New Roman"/>
                                <w:b/>
                                <w:bCs/>
                                <w:color w:val="000000"/>
                                <w:sz w:val="28"/>
                                <w:szCs w:val="28"/>
                                <w:lang w:eastAsia="en-GB"/>
                              </w:rPr>
                              <w:t xml:space="preserve">I consent to Citizens Advice </w:t>
                            </w:r>
                            <w:r w:rsidR="00BC53AD" w:rsidRPr="005B420C">
                              <w:rPr>
                                <w:rFonts w:eastAsia="Times New Roman" w:cs="Times New Roman"/>
                                <w:b/>
                                <w:bCs/>
                                <w:color w:val="000000"/>
                                <w:sz w:val="28"/>
                                <w:szCs w:val="28"/>
                                <w:lang w:eastAsia="en-GB"/>
                              </w:rPr>
                              <w:t>sharing my special category data and</w:t>
                            </w:r>
                            <w:r w:rsidR="00EC7521">
                              <w:rPr>
                                <w:rFonts w:eastAsia="Times New Roman" w:cs="Times New Roman"/>
                                <w:b/>
                                <w:bCs/>
                                <w:color w:val="000000"/>
                                <w:sz w:val="28"/>
                                <w:szCs w:val="28"/>
                                <w:lang w:eastAsia="en-GB"/>
                              </w:rPr>
                              <w:t xml:space="preserve"> case file with the Money and Pension</w:t>
                            </w:r>
                            <w:r w:rsidR="00BC53AD" w:rsidRPr="005B420C">
                              <w:rPr>
                                <w:rFonts w:eastAsia="Times New Roman" w:cs="Times New Roman"/>
                                <w:b/>
                                <w:bCs/>
                                <w:color w:val="000000"/>
                                <w:sz w:val="28"/>
                                <w:szCs w:val="28"/>
                                <w:lang w:eastAsia="en-GB"/>
                              </w:rPr>
                              <w:t xml:space="preserve"> Service, or </w:t>
                            </w:r>
                            <w:proofErr w:type="gramStart"/>
                            <w:r w:rsidR="00BC53AD" w:rsidRPr="005B420C">
                              <w:rPr>
                                <w:rFonts w:eastAsia="Times New Roman" w:cs="Times New Roman"/>
                                <w:b/>
                                <w:bCs/>
                                <w:color w:val="000000"/>
                                <w:sz w:val="28"/>
                                <w:szCs w:val="28"/>
                                <w:lang w:eastAsia="en-GB"/>
                              </w:rPr>
                              <w:t>its</w:t>
                            </w:r>
                            <w:proofErr w:type="gramEnd"/>
                            <w:r w:rsidR="00BC53AD" w:rsidRPr="005B420C">
                              <w:rPr>
                                <w:rFonts w:eastAsia="Times New Roman" w:cs="Times New Roman"/>
                                <w:b/>
                                <w:bCs/>
                                <w:color w:val="000000"/>
                                <w:sz w:val="28"/>
                                <w:szCs w:val="28"/>
                                <w:lang w:eastAsia="en-GB"/>
                              </w:rPr>
                              <w:t xml:space="preserve"> appointed agency, for quality monitoring</w:t>
                            </w:r>
                          </w:p>
                          <w:p w:rsidR="005B420C" w:rsidRPr="001E5F6D" w:rsidRDefault="005B420C" w:rsidP="004C0292">
                            <w:pPr>
                              <w:spacing w:after="240" w:line="240" w:lineRule="auto"/>
                              <w:rPr>
                                <w:rFonts w:eastAsia="Times New Roman" w:cs="Times New Roman"/>
                                <w:sz w:val="32"/>
                                <w:szCs w:val="32"/>
                                <w:lang w:eastAsia="en-GB"/>
                              </w:rPr>
                            </w:pPr>
                            <w:r w:rsidRPr="001E5F6D">
                              <w:rPr>
                                <w:rFonts w:eastAsia="Times New Roman" w:cs="Times New Roman"/>
                                <w:sz w:val="32"/>
                                <w:szCs w:val="32"/>
                                <w:lang w:eastAsia="en-GB"/>
                              </w:rPr>
                              <w:t>Can we contact you for feedback?</w:t>
                            </w:r>
                          </w:p>
                          <w:p w:rsidR="00DE3F12" w:rsidRDefault="00DE3F12" w:rsidP="004C0292">
                            <w:pPr>
                              <w:spacing w:after="240" w:line="240" w:lineRule="auto"/>
                              <w:rPr>
                                <w:rFonts w:eastAsia="Times New Roman" w:cs="Times New Roman"/>
                                <w:sz w:val="24"/>
                                <w:szCs w:val="24"/>
                                <w:lang w:eastAsia="en-GB"/>
                              </w:rPr>
                            </w:pPr>
                            <w:r>
                              <w:rPr>
                                <w:rFonts w:eastAsia="Times New Roman" w:cs="Times New Roman"/>
                                <w:sz w:val="24"/>
                                <w:szCs w:val="24"/>
                                <w:lang w:eastAsia="en-GB"/>
                              </w:rPr>
                              <w:t xml:space="preserve">Our funder, the Money </w:t>
                            </w:r>
                            <w:r w:rsidR="00EE1227">
                              <w:rPr>
                                <w:rFonts w:eastAsia="Times New Roman" w:cs="Times New Roman"/>
                                <w:sz w:val="24"/>
                                <w:szCs w:val="24"/>
                                <w:lang w:eastAsia="en-GB"/>
                              </w:rPr>
                              <w:t>and Pension</w:t>
                            </w:r>
                            <w:r>
                              <w:rPr>
                                <w:rFonts w:eastAsia="Times New Roman" w:cs="Times New Roman"/>
                                <w:sz w:val="24"/>
                                <w:szCs w:val="24"/>
                                <w:lang w:eastAsia="en-GB"/>
                              </w:rPr>
                              <w:t xml:space="preserve"> Service, wants to make sure our service meets your needs. This helps us understand how we are doing and to improve our service.</w:t>
                            </w:r>
                          </w:p>
                          <w:p w:rsidR="00DE3F12" w:rsidRDefault="00DE3F12" w:rsidP="004C0292">
                            <w:pPr>
                              <w:spacing w:after="240" w:line="240" w:lineRule="auto"/>
                              <w:rPr>
                                <w:rFonts w:eastAsia="Times New Roman" w:cs="Times New Roman"/>
                                <w:sz w:val="24"/>
                                <w:szCs w:val="24"/>
                                <w:lang w:eastAsia="en-GB"/>
                              </w:rPr>
                            </w:pPr>
                            <w:r>
                              <w:rPr>
                                <w:rFonts w:eastAsia="Times New Roman" w:cs="Times New Roman"/>
                                <w:sz w:val="24"/>
                                <w:szCs w:val="24"/>
                                <w:lang w:eastAsia="en-GB"/>
                              </w:rPr>
                              <w:t xml:space="preserve">You may be contacted by the Money </w:t>
                            </w:r>
                            <w:r w:rsidR="00EE1227">
                              <w:rPr>
                                <w:rFonts w:eastAsia="Times New Roman" w:cs="Times New Roman"/>
                                <w:sz w:val="24"/>
                                <w:szCs w:val="24"/>
                                <w:lang w:eastAsia="en-GB"/>
                              </w:rPr>
                              <w:t>and Pension</w:t>
                            </w:r>
                            <w:r>
                              <w:rPr>
                                <w:rFonts w:eastAsia="Times New Roman" w:cs="Times New Roman"/>
                                <w:sz w:val="24"/>
                                <w:szCs w:val="24"/>
                                <w:lang w:eastAsia="en-GB"/>
                              </w:rPr>
                              <w:t xml:space="preserve"> Service, or the Money Advice Service’s research partner. They’ll decide who to contact for feedback based on the services you used and the advice area. They may also use your special category data so that we hear from different groups.</w:t>
                            </w:r>
                          </w:p>
                          <w:p w:rsidR="008C2357" w:rsidRPr="0002739F" w:rsidRDefault="00473560" w:rsidP="004C0292">
                            <w:pPr>
                              <w:spacing w:after="0" w:line="240" w:lineRule="auto"/>
                              <w:rPr>
                                <w:rFonts w:asciiTheme="majorHAnsi" w:eastAsia="Times New Roman" w:hAnsiTheme="majorHAnsi" w:cs="Times New Roman"/>
                                <w:sz w:val="24"/>
                                <w:szCs w:val="24"/>
                                <w:lang w:eastAsia="en-GB"/>
                              </w:rPr>
                            </w:pPr>
                            <w:r>
                              <w:t xml:space="preserve">   </w:t>
                            </w:r>
                            <w:r>
                              <w:object w:dxaOrig="225" w:dyaOrig="225">
                                <v:shape id="_x0000_i1056" type="#_x0000_t75" style="width:30pt;height:18pt" o:ole="">
                                  <v:imagedata r:id="rId13" o:title=""/>
                                </v:shape>
                                <w:control r:id="rId14" w:name="CheckBox281" w:shapeid="_x0000_i1056"/>
                              </w:object>
                            </w:r>
                            <w:r>
                              <w:object w:dxaOrig="225" w:dyaOrig="225">
                                <v:shape id="_x0000_i1059" type="#_x0000_t75" style="width:30pt;height:18pt" o:ole="">
                                  <v:imagedata r:id="rId15" o:title=""/>
                                </v:shape>
                                <w:control r:id="rId16" w:name="CheckBox291" w:shapeid="_x0000_i1059"/>
                              </w:object>
                            </w:r>
                            <w:r>
                              <w:t xml:space="preserve"> </w:t>
                            </w:r>
                            <w:r w:rsidR="008C2357" w:rsidRPr="005B420C">
                              <w:rPr>
                                <w:rFonts w:eastAsia="Times New Roman" w:cs="Times New Roman"/>
                                <w:b/>
                                <w:bCs/>
                                <w:color w:val="000000"/>
                                <w:sz w:val="28"/>
                                <w:szCs w:val="28"/>
                                <w:lang w:eastAsia="en-GB"/>
                              </w:rPr>
                              <w:t xml:space="preserve">I </w:t>
                            </w:r>
                            <w:r w:rsidR="00EC7521">
                              <w:rPr>
                                <w:rFonts w:eastAsia="Times New Roman" w:cs="Times New Roman"/>
                                <w:b/>
                                <w:bCs/>
                                <w:color w:val="000000"/>
                                <w:sz w:val="28"/>
                                <w:szCs w:val="28"/>
                                <w:lang w:eastAsia="en-GB"/>
                              </w:rPr>
                              <w:t>agree to the Money and Pension</w:t>
                            </w:r>
                            <w:r w:rsidR="008C2357">
                              <w:rPr>
                                <w:rFonts w:eastAsia="Times New Roman" w:cs="Times New Roman"/>
                                <w:b/>
                                <w:bCs/>
                                <w:color w:val="000000"/>
                                <w:sz w:val="28"/>
                                <w:szCs w:val="28"/>
                                <w:lang w:eastAsia="en-GB"/>
                              </w:rPr>
                              <w:t xml:space="preserve"> Service, or the Money Advice Service’s research partner selecting me for feedback, using my special category data and contacting me.</w:t>
                            </w:r>
                          </w:p>
                          <w:p w:rsidR="008C2357" w:rsidRDefault="008C2357" w:rsidP="004C0292">
                            <w:pPr>
                              <w:spacing w:after="0" w:line="240" w:lineRule="auto"/>
                              <w:rPr>
                                <w:rFonts w:asciiTheme="majorHAnsi" w:eastAsia="Times New Roman" w:hAnsiTheme="majorHAnsi" w:cs="Times New Roman"/>
                                <w:b/>
                                <w:bCs/>
                                <w:iCs/>
                                <w:color w:val="000000"/>
                                <w:sz w:val="24"/>
                                <w:szCs w:val="24"/>
                                <w:lang w:eastAsia="en-GB"/>
                              </w:rPr>
                            </w:pPr>
                          </w:p>
                          <w:p w:rsidR="00473560" w:rsidRPr="002606CC" w:rsidRDefault="00473560" w:rsidP="00473560">
                            <w:pPr>
                              <w:spacing w:after="0" w:line="240" w:lineRule="auto"/>
                              <w:rPr>
                                <w:rFonts w:ascii="Times New Roman" w:eastAsia="Times New Roman" w:hAnsi="Times New Roman" w:cs="Times New Roman"/>
                                <w:sz w:val="24"/>
                                <w:szCs w:val="24"/>
                                <w:lang w:eastAsia="en-GB"/>
                              </w:rPr>
                            </w:pPr>
                            <w:r>
                              <w:rPr>
                                <w:rFonts w:asciiTheme="majorHAnsi" w:eastAsia="Times New Roman" w:hAnsiTheme="majorHAnsi" w:cs="Times New Roman"/>
                                <w:b/>
                                <w:bCs/>
                                <w:iCs/>
                                <w:color w:val="000000"/>
                                <w:sz w:val="24"/>
                                <w:szCs w:val="24"/>
                                <w:lang w:eastAsia="en-GB"/>
                              </w:rPr>
                              <w:t xml:space="preserve">Please tick the following box if you agree your printed name below acts as your signature  </w:t>
                            </w:r>
                            <w:r>
                              <w:t xml:space="preserve">     </w:t>
                            </w:r>
                            <w:r>
                              <w:object w:dxaOrig="225" w:dyaOrig="225">
                                <v:shape id="_x0000_i1053" type="#_x0000_t75" style="width:30pt;height:18pt" o:ole="">
                                  <v:imagedata r:id="rId17" o:title=""/>
                                </v:shape>
                                <w:control r:id="rId18" w:name="CheckBox1521" w:shapeid="_x0000_i1053"/>
                              </w:object>
                            </w:r>
                          </w:p>
                          <w:p w:rsidR="00473560" w:rsidRPr="002606CC" w:rsidRDefault="00473560" w:rsidP="00473560">
                            <w:pPr>
                              <w:spacing w:after="0" w:line="240" w:lineRule="auto"/>
                              <w:rPr>
                                <w:rFonts w:ascii="Times New Roman" w:eastAsia="Times New Roman" w:hAnsi="Times New Roman" w:cs="Times New Roman"/>
                                <w:sz w:val="24"/>
                                <w:szCs w:val="24"/>
                                <w:lang w:eastAsia="en-GB"/>
                              </w:rPr>
                            </w:pPr>
                          </w:p>
                          <w:p w:rsidR="00E9777D" w:rsidRDefault="008C2357" w:rsidP="004C0292">
                            <w:pPr>
                              <w:spacing w:after="0" w:line="240" w:lineRule="auto"/>
                              <w:rPr>
                                <w:rFonts w:asciiTheme="majorHAnsi" w:eastAsia="Times New Roman" w:hAnsiTheme="majorHAnsi" w:cs="Times New Roman"/>
                                <w:b/>
                                <w:bCs/>
                                <w:iCs/>
                                <w:color w:val="000000"/>
                                <w:sz w:val="24"/>
                                <w:szCs w:val="24"/>
                                <w:lang w:eastAsia="en-GB"/>
                              </w:rPr>
                            </w:pPr>
                            <w:r w:rsidRPr="001E5F6D">
                              <w:rPr>
                                <w:rFonts w:eastAsia="Times New Roman" w:cs="Times New Roman"/>
                                <w:b/>
                                <w:bCs/>
                                <w:iCs/>
                                <w:color w:val="000000"/>
                                <w:sz w:val="24"/>
                                <w:szCs w:val="24"/>
                                <w:lang w:eastAsia="en-GB"/>
                              </w:rPr>
                              <w:t>Print Name:</w:t>
                            </w:r>
                            <w:r>
                              <w:rPr>
                                <w:rFonts w:asciiTheme="majorHAnsi" w:eastAsia="Times New Roman" w:hAnsiTheme="majorHAnsi" w:cs="Times New Roman"/>
                                <w:b/>
                                <w:bCs/>
                                <w:iCs/>
                                <w:color w:val="000000"/>
                                <w:sz w:val="24"/>
                                <w:szCs w:val="24"/>
                                <w:lang w:eastAsia="en-GB"/>
                              </w:rPr>
                              <w:t xml:space="preserve"> </w:t>
                            </w:r>
                          </w:p>
                          <w:p w:rsidR="008C2357" w:rsidRDefault="008C2357" w:rsidP="004C0292">
                            <w:pPr>
                              <w:spacing w:after="0" w:line="240" w:lineRule="auto"/>
                              <w:rPr>
                                <w:rFonts w:asciiTheme="majorHAnsi" w:eastAsia="Times New Roman" w:hAnsiTheme="majorHAnsi" w:cs="Times New Roman"/>
                                <w:b/>
                                <w:bCs/>
                                <w:iCs/>
                                <w:color w:val="000000"/>
                                <w:sz w:val="24"/>
                                <w:szCs w:val="24"/>
                                <w:lang w:eastAsia="en-GB"/>
                              </w:rPr>
                            </w:pPr>
                          </w:p>
                          <w:p w:rsidR="004C0292" w:rsidRPr="002606CC" w:rsidRDefault="004C0292" w:rsidP="004C0292">
                            <w:pPr>
                              <w:spacing w:after="0" w:line="240" w:lineRule="auto"/>
                              <w:rPr>
                                <w:rFonts w:ascii="Times New Roman" w:eastAsia="Times New Roman" w:hAnsi="Times New Roman" w:cs="Times New Roman"/>
                                <w:sz w:val="24"/>
                                <w:szCs w:val="24"/>
                                <w:lang w:eastAsia="en-GB"/>
                              </w:rPr>
                            </w:pPr>
                            <w:r w:rsidRPr="001E5F6D">
                              <w:rPr>
                                <w:rFonts w:eastAsia="Times New Roman" w:cs="Times New Roman"/>
                                <w:b/>
                                <w:bCs/>
                                <w:iCs/>
                                <w:color w:val="000000"/>
                                <w:sz w:val="24"/>
                                <w:szCs w:val="24"/>
                                <w:lang w:eastAsia="en-GB"/>
                              </w:rPr>
                              <w:t>Date</w:t>
                            </w:r>
                            <w:r w:rsidR="002606CC" w:rsidRPr="001E5F6D">
                              <w:rPr>
                                <w:rFonts w:eastAsia="Times New Roman" w:cs="Times New Roman"/>
                                <w:b/>
                                <w:bCs/>
                                <w:iCs/>
                                <w:color w:val="000000"/>
                                <w:sz w:val="24"/>
                                <w:szCs w:val="24"/>
                                <w:lang w:eastAsia="en-GB"/>
                              </w:rPr>
                              <w:t>:</w:t>
                            </w:r>
                            <w:r w:rsidR="002606CC">
                              <w:rPr>
                                <w:rFonts w:eastAsia="Times New Roman" w:cs="Times New Roman"/>
                                <w:b/>
                                <w:bCs/>
                                <w:iCs/>
                                <w:color w:val="000000"/>
                                <w:sz w:val="24"/>
                                <w:szCs w:val="24"/>
                                <w:lang w:eastAsia="en-GB"/>
                              </w:rPr>
                              <w:t xml:space="preserve"> </w:t>
                            </w:r>
                          </w:p>
                          <w:p w:rsidR="004C0292" w:rsidRPr="00087485" w:rsidRDefault="004C0292" w:rsidP="004C0292">
                            <w:pPr>
                              <w:spacing w:after="240" w:line="240" w:lineRule="auto"/>
                              <w:rPr>
                                <w:rFonts w:ascii="Times New Roman" w:eastAsia="Times New Roman" w:hAnsi="Times New Roman" w:cs="Times New Roman"/>
                                <w:sz w:val="24"/>
                                <w:szCs w:val="24"/>
                                <w:lang w:eastAsia="en-GB"/>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Pr="007F6093" w:rsidRDefault="007F6093" w:rsidP="00B516FD">
                            <w:pPr>
                              <w:spacing w:after="0"/>
                              <w:jc w:val="both"/>
                              <w:rPr>
                                <w:rFonts w:asciiTheme="majorHAnsi" w:hAnsiTheme="majorHAnsi"/>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81054" id="_x0000_t202" coordsize="21600,21600" o:spt="202" path="m,l,21600r21600,l21600,xe">
                <v:stroke joinstyle="miter"/>
                <v:path gradientshapeok="t" o:connecttype="rect"/>
              </v:shapetype>
              <v:shape id="Text Box 2" o:spid="_x0000_s1026" type="#_x0000_t202" style="position:absolute;left:0;text-align:left;margin-left:428.05pt;margin-top:30.6pt;width:479.25pt;height:570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" strokecolor="white [3212]">
                <v:textbox>
                  <w:txbxContent>
                    <w:p w:rsidR="00FC2660" w:rsidRDefault="00FC2660" w:rsidP="004C0292">
                      <w:pPr>
                        <w:spacing w:after="0" w:line="240" w:lineRule="auto"/>
                        <w:rPr>
                          <w:rFonts w:eastAsia="Times New Roman" w:cs="Times New Roman"/>
                          <w:sz w:val="32"/>
                          <w:szCs w:val="32"/>
                          <w:lang w:eastAsia="en-GB"/>
                        </w:rPr>
                      </w:pPr>
                      <w:r w:rsidRPr="00FC2660">
                        <w:rPr>
                          <w:rFonts w:eastAsia="Times New Roman" w:cs="Times New Roman"/>
                          <w:sz w:val="32"/>
                          <w:szCs w:val="32"/>
                          <w:lang w:eastAsia="en-GB"/>
                        </w:rPr>
                        <w:t>Permission to share your special category data to monitor the quality of advice we give.</w:t>
                      </w:r>
                    </w:p>
                    <w:p w:rsidR="00FC2660" w:rsidRDefault="00FC2660" w:rsidP="004C0292">
                      <w:pPr>
                        <w:spacing w:after="0" w:line="240" w:lineRule="auto"/>
                        <w:rPr>
                          <w:rFonts w:eastAsia="Times New Roman" w:cs="Times New Roman"/>
                          <w:sz w:val="32"/>
                          <w:szCs w:val="32"/>
                          <w:lang w:eastAsia="en-GB"/>
                        </w:rPr>
                      </w:pPr>
                    </w:p>
                    <w:p w:rsidR="0030058E" w:rsidRDefault="00FC2660"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W</w:t>
                      </w:r>
                      <w:r w:rsidRPr="00FC2660">
                        <w:rPr>
                          <w:rFonts w:eastAsia="Times New Roman" w:cs="Times New Roman"/>
                          <w:sz w:val="24"/>
                          <w:szCs w:val="24"/>
                          <w:lang w:eastAsia="en-GB"/>
                        </w:rPr>
                        <w:t>e</w:t>
                      </w:r>
                      <w:r>
                        <w:rPr>
                          <w:rFonts w:eastAsia="Times New Roman" w:cs="Times New Roman"/>
                          <w:sz w:val="24"/>
                          <w:szCs w:val="24"/>
                          <w:lang w:eastAsia="en-GB"/>
                        </w:rPr>
                        <w:t xml:space="preserve"> need your explicit consent to use some information, including your ethnicity, religion, health conditions, sexual orientation, trade union membership and political opinion</w:t>
                      </w:r>
                      <w:r w:rsidR="00B67A8C">
                        <w:rPr>
                          <w:rFonts w:eastAsia="Times New Roman" w:cs="Times New Roman"/>
                          <w:sz w:val="24"/>
                          <w:szCs w:val="24"/>
                          <w:lang w:eastAsia="en-GB"/>
                        </w:rPr>
                        <w:t>. This ‘special category personal data’ will form part of the information contained within your whole case file that may be selected to be sent by secure courier to</w:t>
                      </w:r>
                      <w:r w:rsidR="00BC53AD">
                        <w:rPr>
                          <w:rFonts w:eastAsia="Times New Roman" w:cs="Times New Roman"/>
                          <w:sz w:val="24"/>
                          <w:szCs w:val="24"/>
                          <w:lang w:eastAsia="en-GB"/>
                        </w:rPr>
                        <w:t xml:space="preserve"> report t</w:t>
                      </w:r>
                      <w:r w:rsidR="0002739F">
                        <w:rPr>
                          <w:rFonts w:eastAsia="Times New Roman" w:cs="Times New Roman"/>
                          <w:sz w:val="24"/>
                          <w:szCs w:val="24"/>
                          <w:lang w:eastAsia="en-GB"/>
                        </w:rPr>
                        <w:t>o our funders - the Money and Pensions</w:t>
                      </w:r>
                      <w:r w:rsidR="00BC53AD">
                        <w:rPr>
                          <w:rFonts w:eastAsia="Times New Roman" w:cs="Times New Roman"/>
                          <w:sz w:val="24"/>
                          <w:szCs w:val="24"/>
                          <w:lang w:eastAsia="en-GB"/>
                        </w:rPr>
                        <w:t xml:space="preserve"> Service.  </w:t>
                      </w:r>
                      <w:r w:rsidR="0002739F">
                        <w:rPr>
                          <w:rFonts w:eastAsia="Times New Roman" w:cs="Times New Roman"/>
                          <w:sz w:val="24"/>
                          <w:szCs w:val="24"/>
                          <w:lang w:eastAsia="en-GB"/>
                        </w:rPr>
                        <w:t xml:space="preserve">If you’d like more information or would like to object about how the Money and Pension Service use your data, please visit: </w:t>
                      </w:r>
                      <w:hyperlink r:id="rId19" w:history="1">
                        <w:r w:rsidR="0002739F" w:rsidRPr="00E60F48">
                          <w:rPr>
                            <w:rStyle w:val="Hyperlink"/>
                            <w:rFonts w:eastAsia="Times New Roman" w:cs="Times New Roman"/>
                            <w:sz w:val="24"/>
                            <w:szCs w:val="24"/>
                            <w:lang w:eastAsia="en-GB"/>
                          </w:rPr>
                          <w:t>https://moneyandpensionsservice.org.uk/privacy-notice/</w:t>
                        </w:r>
                      </w:hyperlink>
                    </w:p>
                    <w:p w:rsidR="0002739F" w:rsidRDefault="0002739F" w:rsidP="004C0292">
                      <w:pPr>
                        <w:spacing w:after="0" w:line="240" w:lineRule="auto"/>
                        <w:rPr>
                          <w:rFonts w:eastAsia="Times New Roman" w:cs="Times New Roman"/>
                          <w:sz w:val="24"/>
                          <w:szCs w:val="24"/>
                          <w:lang w:eastAsia="en-GB"/>
                        </w:rPr>
                      </w:pPr>
                    </w:p>
                    <w:p w:rsidR="00BC53AD" w:rsidRDefault="00BC53AD"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We additionally need your consent to send your case file to ‘Recognising</w:t>
                      </w:r>
                      <w:r w:rsidR="00B67A8C">
                        <w:rPr>
                          <w:rFonts w:eastAsia="Times New Roman" w:cs="Times New Roman"/>
                          <w:sz w:val="24"/>
                          <w:szCs w:val="24"/>
                          <w:lang w:eastAsia="en-GB"/>
                        </w:rPr>
                        <w:t xml:space="preserve"> Excellence’ or the Money </w:t>
                      </w:r>
                      <w:r w:rsidR="0002739F">
                        <w:rPr>
                          <w:rFonts w:eastAsia="Times New Roman" w:cs="Times New Roman"/>
                          <w:sz w:val="24"/>
                          <w:szCs w:val="24"/>
                          <w:lang w:eastAsia="en-GB"/>
                        </w:rPr>
                        <w:t>and Pensions</w:t>
                      </w:r>
                      <w:r w:rsidR="00B67A8C">
                        <w:rPr>
                          <w:rFonts w:eastAsia="Times New Roman" w:cs="Times New Roman"/>
                          <w:sz w:val="24"/>
                          <w:szCs w:val="24"/>
                          <w:lang w:eastAsia="en-GB"/>
                        </w:rPr>
                        <w:t xml:space="preserve"> Service’s quality partner. </w:t>
                      </w:r>
                    </w:p>
                    <w:p w:rsidR="00BC53AD" w:rsidRDefault="00BC53AD" w:rsidP="004C0292">
                      <w:pPr>
                        <w:spacing w:after="0" w:line="240" w:lineRule="auto"/>
                        <w:rPr>
                          <w:rFonts w:eastAsia="Times New Roman" w:cs="Times New Roman"/>
                          <w:sz w:val="24"/>
                          <w:szCs w:val="24"/>
                          <w:lang w:eastAsia="en-GB"/>
                        </w:rPr>
                      </w:pPr>
                    </w:p>
                    <w:p w:rsidR="00FC2660" w:rsidRPr="00FC2660" w:rsidRDefault="00B67A8C" w:rsidP="004C0292">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If you agree, this information will be </w:t>
                      </w:r>
                      <w:r w:rsidR="00BC53AD">
                        <w:rPr>
                          <w:rFonts w:eastAsia="Times New Roman" w:cs="Times New Roman"/>
                          <w:sz w:val="24"/>
                          <w:szCs w:val="24"/>
                          <w:lang w:eastAsia="en-GB"/>
                        </w:rPr>
                        <w:t>shared with these agencies in</w:t>
                      </w:r>
                      <w:r>
                        <w:rPr>
                          <w:rFonts w:eastAsia="Times New Roman" w:cs="Times New Roman"/>
                          <w:sz w:val="24"/>
                          <w:szCs w:val="24"/>
                          <w:lang w:eastAsia="en-GB"/>
                        </w:rPr>
                        <w:t xml:space="preserve"> order to monitor the quality of advice </w:t>
                      </w:r>
                      <w:r w:rsidR="00BC53AD">
                        <w:rPr>
                          <w:rFonts w:eastAsia="Times New Roman" w:cs="Times New Roman"/>
                          <w:sz w:val="24"/>
                          <w:szCs w:val="24"/>
                          <w:lang w:eastAsia="en-GB"/>
                        </w:rPr>
                        <w:t>and service provided and ensure the project is serving your community effectively.</w:t>
                      </w:r>
                    </w:p>
                    <w:p w:rsidR="00473560" w:rsidRDefault="00473560" w:rsidP="004C0292">
                      <w:pPr>
                        <w:spacing w:after="0" w:line="240" w:lineRule="auto"/>
                      </w:pPr>
                    </w:p>
                    <w:p w:rsidR="004C0292" w:rsidRPr="005B420C" w:rsidRDefault="00473560" w:rsidP="004C0292">
                      <w:pPr>
                        <w:spacing w:after="0" w:line="240" w:lineRule="auto"/>
                        <w:rPr>
                          <w:rFonts w:asciiTheme="majorHAnsi" w:eastAsia="Times New Roman" w:hAnsiTheme="majorHAnsi" w:cs="Times New Roman"/>
                          <w:sz w:val="24"/>
                          <w:szCs w:val="24"/>
                          <w:lang w:eastAsia="en-GB"/>
                        </w:rPr>
                      </w:pPr>
                      <w:r>
                        <w:t xml:space="preserve">  </w:t>
                      </w:r>
                      <w:r>
                        <w:object w:dxaOrig="225" w:dyaOrig="225">
                          <v:shape id="_x0000_i1068" type="#_x0000_t75" style="width:30pt;height:18pt" o:ole="">
                            <v:imagedata r:id="rId9" o:title=""/>
                          </v:shape>
                          <w:control r:id="rId20" w:name="CheckBox28" w:shapeid="_x0000_i1068"/>
                        </w:object>
                      </w:r>
                      <w:r>
                        <w:object w:dxaOrig="225" w:dyaOrig="225">
                          <v:shape id="_x0000_i1070" type="#_x0000_t75" style="width:30pt;height:18pt" o:ole="">
                            <v:imagedata r:id="rId11" o:title=""/>
                          </v:shape>
                          <w:control r:id="rId21" w:name="CheckBox29" w:shapeid="_x0000_i1070"/>
                        </w:object>
                      </w:r>
                      <w:r>
                        <w:t xml:space="preserve"> </w:t>
                      </w:r>
                      <w:r w:rsidR="004C0292" w:rsidRPr="002606CC">
                        <w:rPr>
                          <w:rFonts w:asciiTheme="majorHAnsi" w:eastAsia="Times New Roman" w:hAnsiTheme="majorHAnsi" w:cs="Times New Roman"/>
                          <w:b/>
                          <w:bCs/>
                          <w:color w:val="000000"/>
                          <w:sz w:val="24"/>
                          <w:szCs w:val="24"/>
                          <w:lang w:eastAsia="en-GB"/>
                        </w:rPr>
                        <w:t xml:space="preserve"> </w:t>
                      </w:r>
                      <w:r w:rsidR="00B67A8C" w:rsidRPr="005B420C">
                        <w:rPr>
                          <w:rFonts w:eastAsia="Times New Roman" w:cs="Times New Roman"/>
                          <w:b/>
                          <w:bCs/>
                          <w:color w:val="000000"/>
                          <w:sz w:val="28"/>
                          <w:szCs w:val="28"/>
                          <w:lang w:eastAsia="en-GB"/>
                        </w:rPr>
                        <w:t xml:space="preserve">I consent to Citizens Advice </w:t>
                      </w:r>
                      <w:r w:rsidR="00BC53AD" w:rsidRPr="005B420C">
                        <w:rPr>
                          <w:rFonts w:eastAsia="Times New Roman" w:cs="Times New Roman"/>
                          <w:b/>
                          <w:bCs/>
                          <w:color w:val="000000"/>
                          <w:sz w:val="28"/>
                          <w:szCs w:val="28"/>
                          <w:lang w:eastAsia="en-GB"/>
                        </w:rPr>
                        <w:t>sharing my special category data and</w:t>
                      </w:r>
                      <w:r w:rsidR="00EC7521">
                        <w:rPr>
                          <w:rFonts w:eastAsia="Times New Roman" w:cs="Times New Roman"/>
                          <w:b/>
                          <w:bCs/>
                          <w:color w:val="000000"/>
                          <w:sz w:val="28"/>
                          <w:szCs w:val="28"/>
                          <w:lang w:eastAsia="en-GB"/>
                        </w:rPr>
                        <w:t xml:space="preserve"> case file with the Money and Pension</w:t>
                      </w:r>
                      <w:r w:rsidR="00BC53AD" w:rsidRPr="005B420C">
                        <w:rPr>
                          <w:rFonts w:eastAsia="Times New Roman" w:cs="Times New Roman"/>
                          <w:b/>
                          <w:bCs/>
                          <w:color w:val="000000"/>
                          <w:sz w:val="28"/>
                          <w:szCs w:val="28"/>
                          <w:lang w:eastAsia="en-GB"/>
                        </w:rPr>
                        <w:t xml:space="preserve"> Service, or </w:t>
                      </w:r>
                      <w:proofErr w:type="gramStart"/>
                      <w:r w:rsidR="00BC53AD" w:rsidRPr="005B420C">
                        <w:rPr>
                          <w:rFonts w:eastAsia="Times New Roman" w:cs="Times New Roman"/>
                          <w:b/>
                          <w:bCs/>
                          <w:color w:val="000000"/>
                          <w:sz w:val="28"/>
                          <w:szCs w:val="28"/>
                          <w:lang w:eastAsia="en-GB"/>
                        </w:rPr>
                        <w:t>its</w:t>
                      </w:r>
                      <w:proofErr w:type="gramEnd"/>
                      <w:r w:rsidR="00BC53AD" w:rsidRPr="005B420C">
                        <w:rPr>
                          <w:rFonts w:eastAsia="Times New Roman" w:cs="Times New Roman"/>
                          <w:b/>
                          <w:bCs/>
                          <w:color w:val="000000"/>
                          <w:sz w:val="28"/>
                          <w:szCs w:val="28"/>
                          <w:lang w:eastAsia="en-GB"/>
                        </w:rPr>
                        <w:t xml:space="preserve"> appointed agency, for quality monitoring</w:t>
                      </w:r>
                    </w:p>
                    <w:p w:rsidR="005B420C" w:rsidRPr="001E5F6D" w:rsidRDefault="005B420C" w:rsidP="004C0292">
                      <w:pPr>
                        <w:spacing w:after="240" w:line="240" w:lineRule="auto"/>
                        <w:rPr>
                          <w:rFonts w:eastAsia="Times New Roman" w:cs="Times New Roman"/>
                          <w:sz w:val="32"/>
                          <w:szCs w:val="32"/>
                          <w:lang w:eastAsia="en-GB"/>
                        </w:rPr>
                      </w:pPr>
                      <w:r w:rsidRPr="001E5F6D">
                        <w:rPr>
                          <w:rFonts w:eastAsia="Times New Roman" w:cs="Times New Roman"/>
                          <w:sz w:val="32"/>
                          <w:szCs w:val="32"/>
                          <w:lang w:eastAsia="en-GB"/>
                        </w:rPr>
                        <w:t>Can we contact you for feedback?</w:t>
                      </w:r>
                    </w:p>
                    <w:p w:rsidR="00DE3F12" w:rsidRDefault="00DE3F12" w:rsidP="004C0292">
                      <w:pPr>
                        <w:spacing w:after="240" w:line="240" w:lineRule="auto"/>
                        <w:rPr>
                          <w:rFonts w:eastAsia="Times New Roman" w:cs="Times New Roman"/>
                          <w:sz w:val="24"/>
                          <w:szCs w:val="24"/>
                          <w:lang w:eastAsia="en-GB"/>
                        </w:rPr>
                      </w:pPr>
                      <w:r>
                        <w:rPr>
                          <w:rFonts w:eastAsia="Times New Roman" w:cs="Times New Roman"/>
                          <w:sz w:val="24"/>
                          <w:szCs w:val="24"/>
                          <w:lang w:eastAsia="en-GB"/>
                        </w:rPr>
                        <w:t xml:space="preserve">Our funder, the Money </w:t>
                      </w:r>
                      <w:r w:rsidR="00EE1227">
                        <w:rPr>
                          <w:rFonts w:eastAsia="Times New Roman" w:cs="Times New Roman"/>
                          <w:sz w:val="24"/>
                          <w:szCs w:val="24"/>
                          <w:lang w:eastAsia="en-GB"/>
                        </w:rPr>
                        <w:t>and Pension</w:t>
                      </w:r>
                      <w:r>
                        <w:rPr>
                          <w:rFonts w:eastAsia="Times New Roman" w:cs="Times New Roman"/>
                          <w:sz w:val="24"/>
                          <w:szCs w:val="24"/>
                          <w:lang w:eastAsia="en-GB"/>
                        </w:rPr>
                        <w:t xml:space="preserve"> Service, wants to make sure our service meets your needs. This helps us understand how we are doing and to improve our service.</w:t>
                      </w:r>
                    </w:p>
                    <w:p w:rsidR="00DE3F12" w:rsidRDefault="00DE3F12" w:rsidP="004C0292">
                      <w:pPr>
                        <w:spacing w:after="240" w:line="240" w:lineRule="auto"/>
                        <w:rPr>
                          <w:rFonts w:eastAsia="Times New Roman" w:cs="Times New Roman"/>
                          <w:sz w:val="24"/>
                          <w:szCs w:val="24"/>
                          <w:lang w:eastAsia="en-GB"/>
                        </w:rPr>
                      </w:pPr>
                      <w:r>
                        <w:rPr>
                          <w:rFonts w:eastAsia="Times New Roman" w:cs="Times New Roman"/>
                          <w:sz w:val="24"/>
                          <w:szCs w:val="24"/>
                          <w:lang w:eastAsia="en-GB"/>
                        </w:rPr>
                        <w:t xml:space="preserve">You may be contacted by the Money </w:t>
                      </w:r>
                      <w:r w:rsidR="00EE1227">
                        <w:rPr>
                          <w:rFonts w:eastAsia="Times New Roman" w:cs="Times New Roman"/>
                          <w:sz w:val="24"/>
                          <w:szCs w:val="24"/>
                          <w:lang w:eastAsia="en-GB"/>
                        </w:rPr>
                        <w:t>and Pension</w:t>
                      </w:r>
                      <w:r>
                        <w:rPr>
                          <w:rFonts w:eastAsia="Times New Roman" w:cs="Times New Roman"/>
                          <w:sz w:val="24"/>
                          <w:szCs w:val="24"/>
                          <w:lang w:eastAsia="en-GB"/>
                        </w:rPr>
                        <w:t xml:space="preserve"> Service, or the Money Advice Service’s research partner. They’ll decide who to contact for feedback based on the services you used and the advice area. They may also use your special category data so that we hear from different groups.</w:t>
                      </w:r>
                    </w:p>
                    <w:p w:rsidR="008C2357" w:rsidRPr="0002739F" w:rsidRDefault="00473560" w:rsidP="004C0292">
                      <w:pPr>
                        <w:spacing w:after="0" w:line="240" w:lineRule="auto"/>
                        <w:rPr>
                          <w:rFonts w:asciiTheme="majorHAnsi" w:eastAsia="Times New Roman" w:hAnsiTheme="majorHAnsi" w:cs="Times New Roman"/>
                          <w:sz w:val="24"/>
                          <w:szCs w:val="24"/>
                          <w:lang w:eastAsia="en-GB"/>
                        </w:rPr>
                      </w:pPr>
                      <w:r>
                        <w:t xml:space="preserve">   </w:t>
                      </w:r>
                      <w:r>
                        <w:object w:dxaOrig="225" w:dyaOrig="225">
                          <v:shape id="_x0000_i1056" type="#_x0000_t75" style="width:30pt;height:18pt" o:ole="">
                            <v:imagedata r:id="rId13" o:title=""/>
                          </v:shape>
                          <w:control r:id="rId22" w:name="CheckBox281" w:shapeid="_x0000_i1056"/>
                        </w:object>
                      </w:r>
                      <w:r>
                        <w:object w:dxaOrig="225" w:dyaOrig="225">
                          <v:shape id="_x0000_i1059" type="#_x0000_t75" style="width:30pt;height:18pt" o:ole="">
                            <v:imagedata r:id="rId15" o:title=""/>
                          </v:shape>
                          <w:control r:id="rId23" w:name="CheckBox291" w:shapeid="_x0000_i1059"/>
                        </w:object>
                      </w:r>
                      <w:r>
                        <w:t xml:space="preserve"> </w:t>
                      </w:r>
                      <w:r w:rsidR="008C2357" w:rsidRPr="005B420C">
                        <w:rPr>
                          <w:rFonts w:eastAsia="Times New Roman" w:cs="Times New Roman"/>
                          <w:b/>
                          <w:bCs/>
                          <w:color w:val="000000"/>
                          <w:sz w:val="28"/>
                          <w:szCs w:val="28"/>
                          <w:lang w:eastAsia="en-GB"/>
                        </w:rPr>
                        <w:t xml:space="preserve">I </w:t>
                      </w:r>
                      <w:r w:rsidR="00EC7521">
                        <w:rPr>
                          <w:rFonts w:eastAsia="Times New Roman" w:cs="Times New Roman"/>
                          <w:b/>
                          <w:bCs/>
                          <w:color w:val="000000"/>
                          <w:sz w:val="28"/>
                          <w:szCs w:val="28"/>
                          <w:lang w:eastAsia="en-GB"/>
                        </w:rPr>
                        <w:t>agree to the Money and Pension</w:t>
                      </w:r>
                      <w:r w:rsidR="008C2357">
                        <w:rPr>
                          <w:rFonts w:eastAsia="Times New Roman" w:cs="Times New Roman"/>
                          <w:b/>
                          <w:bCs/>
                          <w:color w:val="000000"/>
                          <w:sz w:val="28"/>
                          <w:szCs w:val="28"/>
                          <w:lang w:eastAsia="en-GB"/>
                        </w:rPr>
                        <w:t xml:space="preserve"> Service, or the Money Advice Service’s research partner selecting me for feedback, using my special category data and contacting me.</w:t>
                      </w:r>
                    </w:p>
                    <w:p w:rsidR="008C2357" w:rsidRDefault="008C2357" w:rsidP="004C0292">
                      <w:pPr>
                        <w:spacing w:after="0" w:line="240" w:lineRule="auto"/>
                        <w:rPr>
                          <w:rFonts w:asciiTheme="majorHAnsi" w:eastAsia="Times New Roman" w:hAnsiTheme="majorHAnsi" w:cs="Times New Roman"/>
                          <w:b/>
                          <w:bCs/>
                          <w:iCs/>
                          <w:color w:val="000000"/>
                          <w:sz w:val="24"/>
                          <w:szCs w:val="24"/>
                          <w:lang w:eastAsia="en-GB"/>
                        </w:rPr>
                      </w:pPr>
                    </w:p>
                    <w:p w:rsidR="00473560" w:rsidRPr="002606CC" w:rsidRDefault="00473560" w:rsidP="00473560">
                      <w:pPr>
                        <w:spacing w:after="0" w:line="240" w:lineRule="auto"/>
                        <w:rPr>
                          <w:rFonts w:ascii="Times New Roman" w:eastAsia="Times New Roman" w:hAnsi="Times New Roman" w:cs="Times New Roman"/>
                          <w:sz w:val="24"/>
                          <w:szCs w:val="24"/>
                          <w:lang w:eastAsia="en-GB"/>
                        </w:rPr>
                      </w:pPr>
                      <w:r>
                        <w:rPr>
                          <w:rFonts w:asciiTheme="majorHAnsi" w:eastAsia="Times New Roman" w:hAnsiTheme="majorHAnsi" w:cs="Times New Roman"/>
                          <w:b/>
                          <w:bCs/>
                          <w:iCs/>
                          <w:color w:val="000000"/>
                          <w:sz w:val="24"/>
                          <w:szCs w:val="24"/>
                          <w:lang w:eastAsia="en-GB"/>
                        </w:rPr>
                        <w:t xml:space="preserve">Please tick the following box if you agree your printed name below acts as your signature  </w:t>
                      </w:r>
                      <w:r>
                        <w:t xml:space="preserve">     </w:t>
                      </w:r>
                      <w:r>
                        <w:object w:dxaOrig="225" w:dyaOrig="225">
                          <v:shape id="_x0000_i1053" type="#_x0000_t75" style="width:30pt;height:18pt" o:ole="">
                            <v:imagedata r:id="rId17" o:title=""/>
                          </v:shape>
                          <w:control r:id="rId24" w:name="CheckBox1521" w:shapeid="_x0000_i1053"/>
                        </w:object>
                      </w:r>
                    </w:p>
                    <w:p w:rsidR="00473560" w:rsidRPr="002606CC" w:rsidRDefault="00473560" w:rsidP="00473560">
                      <w:pPr>
                        <w:spacing w:after="0" w:line="240" w:lineRule="auto"/>
                        <w:rPr>
                          <w:rFonts w:ascii="Times New Roman" w:eastAsia="Times New Roman" w:hAnsi="Times New Roman" w:cs="Times New Roman"/>
                          <w:sz w:val="24"/>
                          <w:szCs w:val="24"/>
                          <w:lang w:eastAsia="en-GB"/>
                        </w:rPr>
                      </w:pPr>
                    </w:p>
                    <w:p w:rsidR="00E9777D" w:rsidRDefault="008C2357" w:rsidP="004C0292">
                      <w:pPr>
                        <w:spacing w:after="0" w:line="240" w:lineRule="auto"/>
                        <w:rPr>
                          <w:rFonts w:asciiTheme="majorHAnsi" w:eastAsia="Times New Roman" w:hAnsiTheme="majorHAnsi" w:cs="Times New Roman"/>
                          <w:b/>
                          <w:bCs/>
                          <w:iCs/>
                          <w:color w:val="000000"/>
                          <w:sz w:val="24"/>
                          <w:szCs w:val="24"/>
                          <w:lang w:eastAsia="en-GB"/>
                        </w:rPr>
                      </w:pPr>
                      <w:r w:rsidRPr="001E5F6D">
                        <w:rPr>
                          <w:rFonts w:eastAsia="Times New Roman" w:cs="Times New Roman"/>
                          <w:b/>
                          <w:bCs/>
                          <w:iCs/>
                          <w:color w:val="000000"/>
                          <w:sz w:val="24"/>
                          <w:szCs w:val="24"/>
                          <w:lang w:eastAsia="en-GB"/>
                        </w:rPr>
                        <w:t>Print Name:</w:t>
                      </w:r>
                      <w:r>
                        <w:rPr>
                          <w:rFonts w:asciiTheme="majorHAnsi" w:eastAsia="Times New Roman" w:hAnsiTheme="majorHAnsi" w:cs="Times New Roman"/>
                          <w:b/>
                          <w:bCs/>
                          <w:iCs/>
                          <w:color w:val="000000"/>
                          <w:sz w:val="24"/>
                          <w:szCs w:val="24"/>
                          <w:lang w:eastAsia="en-GB"/>
                        </w:rPr>
                        <w:t xml:space="preserve"> </w:t>
                      </w:r>
                    </w:p>
                    <w:p w:rsidR="008C2357" w:rsidRDefault="008C2357" w:rsidP="004C0292">
                      <w:pPr>
                        <w:spacing w:after="0" w:line="240" w:lineRule="auto"/>
                        <w:rPr>
                          <w:rFonts w:asciiTheme="majorHAnsi" w:eastAsia="Times New Roman" w:hAnsiTheme="majorHAnsi" w:cs="Times New Roman"/>
                          <w:b/>
                          <w:bCs/>
                          <w:iCs/>
                          <w:color w:val="000000"/>
                          <w:sz w:val="24"/>
                          <w:szCs w:val="24"/>
                          <w:lang w:eastAsia="en-GB"/>
                        </w:rPr>
                      </w:pPr>
                    </w:p>
                    <w:p w:rsidR="004C0292" w:rsidRPr="002606CC" w:rsidRDefault="004C0292" w:rsidP="004C0292">
                      <w:pPr>
                        <w:spacing w:after="0" w:line="240" w:lineRule="auto"/>
                        <w:rPr>
                          <w:rFonts w:ascii="Times New Roman" w:eastAsia="Times New Roman" w:hAnsi="Times New Roman" w:cs="Times New Roman"/>
                          <w:sz w:val="24"/>
                          <w:szCs w:val="24"/>
                          <w:lang w:eastAsia="en-GB"/>
                        </w:rPr>
                      </w:pPr>
                      <w:r w:rsidRPr="001E5F6D">
                        <w:rPr>
                          <w:rFonts w:eastAsia="Times New Roman" w:cs="Times New Roman"/>
                          <w:b/>
                          <w:bCs/>
                          <w:iCs/>
                          <w:color w:val="000000"/>
                          <w:sz w:val="24"/>
                          <w:szCs w:val="24"/>
                          <w:lang w:eastAsia="en-GB"/>
                        </w:rPr>
                        <w:t>Date</w:t>
                      </w:r>
                      <w:r w:rsidR="002606CC" w:rsidRPr="001E5F6D">
                        <w:rPr>
                          <w:rFonts w:eastAsia="Times New Roman" w:cs="Times New Roman"/>
                          <w:b/>
                          <w:bCs/>
                          <w:iCs/>
                          <w:color w:val="000000"/>
                          <w:sz w:val="24"/>
                          <w:szCs w:val="24"/>
                          <w:lang w:eastAsia="en-GB"/>
                        </w:rPr>
                        <w:t>:</w:t>
                      </w:r>
                      <w:r w:rsidR="002606CC">
                        <w:rPr>
                          <w:rFonts w:eastAsia="Times New Roman" w:cs="Times New Roman"/>
                          <w:b/>
                          <w:bCs/>
                          <w:iCs/>
                          <w:color w:val="000000"/>
                          <w:sz w:val="24"/>
                          <w:szCs w:val="24"/>
                          <w:lang w:eastAsia="en-GB"/>
                        </w:rPr>
                        <w:t xml:space="preserve"> </w:t>
                      </w:r>
                    </w:p>
                    <w:p w:rsidR="004C0292" w:rsidRPr="00087485" w:rsidRDefault="004C0292" w:rsidP="004C0292">
                      <w:pPr>
                        <w:spacing w:after="240" w:line="240" w:lineRule="auto"/>
                        <w:rPr>
                          <w:rFonts w:ascii="Times New Roman" w:eastAsia="Times New Roman" w:hAnsi="Times New Roman" w:cs="Times New Roman"/>
                          <w:sz w:val="24"/>
                          <w:szCs w:val="24"/>
                          <w:lang w:eastAsia="en-GB"/>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Default="007F6093" w:rsidP="00B516FD">
                      <w:pPr>
                        <w:spacing w:after="0"/>
                        <w:jc w:val="both"/>
                        <w:rPr>
                          <w:rFonts w:asciiTheme="majorHAnsi" w:hAnsiTheme="majorHAnsi"/>
                          <w:b/>
                          <w:sz w:val="18"/>
                          <w:szCs w:val="18"/>
                        </w:rPr>
                      </w:pPr>
                    </w:p>
                    <w:p w:rsidR="007F6093" w:rsidRPr="007F6093" w:rsidRDefault="007F6093" w:rsidP="00B516FD">
                      <w:pPr>
                        <w:spacing w:after="0"/>
                        <w:jc w:val="both"/>
                        <w:rPr>
                          <w:rFonts w:asciiTheme="majorHAnsi" w:hAnsiTheme="majorHAnsi"/>
                          <w:b/>
                          <w:sz w:val="18"/>
                          <w:szCs w:val="18"/>
                        </w:rPr>
                      </w:pPr>
                    </w:p>
                  </w:txbxContent>
                </v:textbox>
                <w10:wrap type="square" anchorx="margin"/>
              </v:shape>
            </w:pict>
          </mc:Fallback>
        </mc:AlternateContent>
      </w:r>
      <w:r w:rsidR="00FC2660" w:rsidRPr="0030058E">
        <w:rPr>
          <w:b/>
          <w:noProof/>
          <w:sz w:val="40"/>
          <w:szCs w:val="40"/>
          <w:lang w:eastAsia="en-GB"/>
        </w:rPr>
        <w:drawing>
          <wp:anchor distT="0" distB="0" distL="114300" distR="114300" simplePos="0" relativeHeight="251668480" behindDoc="0" locked="0" layoutInCell="1" allowOverlap="1" wp14:anchorId="15EF67F2" wp14:editId="1C737832">
            <wp:simplePos x="0" y="0"/>
            <wp:positionH relativeFrom="column">
              <wp:posOffset>6014085</wp:posOffset>
            </wp:positionH>
            <wp:positionV relativeFrom="paragraph">
              <wp:posOffset>8507730</wp:posOffset>
            </wp:positionV>
            <wp:extent cx="614045" cy="581660"/>
            <wp:effectExtent l="0" t="0" r="0" b="8890"/>
            <wp:wrapNone/>
            <wp:docPr id="7" name="Picture 7" descr="http://www.interbiztech.com/mavista/export;jsessionid=466DEBCCA9C3A30E24EB86FD78FDA915.worker_1?docId=32503&amp;filename=social-media-logos_300x300.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terbiztech.com/mavista/export;jsessionid=466DEBCCA9C3A30E24EB86FD78FDA915.worker_1?docId=32503&amp;filename=social-media-logos_300x300.jp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404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093" w:rsidRPr="0030058E">
        <w:rPr>
          <w:b/>
          <w:noProof/>
          <w:sz w:val="40"/>
          <w:szCs w:val="40"/>
          <w:lang w:eastAsia="en-GB"/>
        </w:rPr>
        <mc:AlternateContent>
          <mc:Choice Requires="wps">
            <w:drawing>
              <wp:anchor distT="45720" distB="45720" distL="114300" distR="114300" simplePos="0" relativeHeight="251667456" behindDoc="0" locked="0" layoutInCell="1" allowOverlap="1" wp14:anchorId="14D6E25E" wp14:editId="12B6FF93">
                <wp:simplePos x="0" y="0"/>
                <wp:positionH relativeFrom="column">
                  <wp:posOffset>-566013</wp:posOffset>
                </wp:positionH>
                <wp:positionV relativeFrom="paragraph">
                  <wp:posOffset>8522970</wp:posOffset>
                </wp:positionV>
                <wp:extent cx="6993331" cy="614020"/>
                <wp:effectExtent l="0" t="0" r="1714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331" cy="614020"/>
                        </a:xfrm>
                        <a:prstGeom prst="rect">
                          <a:avLst/>
                        </a:prstGeom>
                        <a:solidFill>
                          <a:srgbClr val="FFFFFF"/>
                        </a:solidFill>
                        <a:ln w="9525">
                          <a:solidFill>
                            <a:schemeClr val="bg1"/>
                          </a:solidFill>
                          <a:miter lim="800000"/>
                          <a:headEnd/>
                          <a:tailEnd/>
                        </a:ln>
                      </wps:spPr>
                      <wps:txbx>
                        <w:txbxContent>
                          <w:p w:rsidR="007F6093" w:rsidRPr="007F6093" w:rsidRDefault="00DF761B">
                            <w:pPr>
                              <w:rPr>
                                <w:rFonts w:asciiTheme="majorHAnsi" w:hAnsiTheme="majorHAnsi"/>
                                <w:sz w:val="20"/>
                                <w:szCs w:val="20"/>
                              </w:rPr>
                            </w:pPr>
                            <w:r>
                              <w:rPr>
                                <w:rFonts w:asciiTheme="majorHAnsi" w:hAnsiTheme="majorHAnsi"/>
                                <w:sz w:val="20"/>
                                <w:szCs w:val="20"/>
                              </w:rPr>
                              <w:t xml:space="preserve">Website: </w:t>
                            </w:r>
                            <w:hyperlink r:id="rId27" w:history="1">
                              <w:r w:rsidRPr="002377E1">
                                <w:rPr>
                                  <w:rStyle w:val="Hyperlink"/>
                                  <w:rFonts w:asciiTheme="majorHAnsi" w:hAnsiTheme="majorHAnsi"/>
                                  <w:sz w:val="20"/>
                                  <w:szCs w:val="20"/>
                                </w:rPr>
                                <w:t>www.citizensadvicehartlepool.org.uk</w:t>
                              </w:r>
                            </w:hyperlink>
                            <w:r>
                              <w:rPr>
                                <w:rFonts w:asciiTheme="majorHAnsi" w:hAnsiTheme="majorHAnsi"/>
                                <w:sz w:val="20"/>
                                <w:szCs w:val="20"/>
                              </w:rPr>
                              <w:t xml:space="preserve"> </w:t>
                            </w:r>
                          </w:p>
                          <w:p w:rsidR="007F6093" w:rsidRPr="007F6093" w:rsidRDefault="007F6093">
                            <w:pPr>
                              <w:rPr>
                                <w:rFonts w:asciiTheme="majorHAnsi" w:hAnsiTheme="majorHAnsi"/>
                                <w:sz w:val="20"/>
                                <w:szCs w:val="20"/>
                              </w:rPr>
                            </w:pPr>
                            <w:r w:rsidRPr="007F6093">
                              <w:rPr>
                                <w:rFonts w:asciiTheme="majorHAnsi" w:hAnsiTheme="majorHAnsi"/>
                                <w:sz w:val="20"/>
                                <w:szCs w:val="20"/>
                              </w:rPr>
                              <w:t>Hartlepool Citizens Advice is a Registered Charity (Number: 1140773) and is a Limited Company (Number: 7508891)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6E25E" id="_x0000_s1027" type="#_x0000_t202" style="position:absolute;left:0;text-align:left;margin-left:-44.55pt;margin-top:671.1pt;width:550.65pt;height:48.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" strokecolor="white [3212]">
                <v:textbox>
                  <w:txbxContent>
                    <w:p w:rsidR="007F6093" w:rsidRPr="007F6093" w:rsidRDefault="00DF761B">
                      <w:pPr>
                        <w:rPr>
                          <w:rFonts w:asciiTheme="majorHAnsi" w:hAnsiTheme="majorHAnsi"/>
                          <w:sz w:val="20"/>
                          <w:szCs w:val="20"/>
                        </w:rPr>
                      </w:pPr>
                      <w:r>
                        <w:rPr>
                          <w:rFonts w:asciiTheme="majorHAnsi" w:hAnsiTheme="majorHAnsi"/>
                          <w:sz w:val="20"/>
                          <w:szCs w:val="20"/>
                        </w:rPr>
                        <w:t xml:space="preserve">Website: </w:t>
                      </w:r>
                      <w:hyperlink r:id="rId28" w:history="1">
                        <w:r w:rsidRPr="002377E1">
                          <w:rPr>
                            <w:rStyle w:val="Hyperlink"/>
                            <w:rFonts w:asciiTheme="majorHAnsi" w:hAnsiTheme="majorHAnsi"/>
                            <w:sz w:val="20"/>
                            <w:szCs w:val="20"/>
                          </w:rPr>
                          <w:t>www.citizensadvicehartlepool.org.uk</w:t>
                        </w:r>
                      </w:hyperlink>
                      <w:r>
                        <w:rPr>
                          <w:rFonts w:asciiTheme="majorHAnsi" w:hAnsiTheme="majorHAnsi"/>
                          <w:sz w:val="20"/>
                          <w:szCs w:val="20"/>
                        </w:rPr>
                        <w:t xml:space="preserve"> </w:t>
                      </w:r>
                    </w:p>
                    <w:p w:rsidR="007F6093" w:rsidRPr="007F6093" w:rsidRDefault="007F6093">
                      <w:pPr>
                        <w:rPr>
                          <w:rFonts w:asciiTheme="majorHAnsi" w:hAnsiTheme="majorHAnsi"/>
                          <w:sz w:val="20"/>
                          <w:szCs w:val="20"/>
                        </w:rPr>
                      </w:pPr>
                      <w:r w:rsidRPr="007F6093">
                        <w:rPr>
                          <w:rFonts w:asciiTheme="majorHAnsi" w:hAnsiTheme="majorHAnsi"/>
                          <w:sz w:val="20"/>
                          <w:szCs w:val="20"/>
                        </w:rPr>
                        <w:t>Hartlepool Citizens Advice is a Registered Charity (Number: 1140773) and is a Limited Company (Number: 7508891)</w:t>
                      </w:r>
                    </w:p>
                  </w:txbxContent>
                </v:textbox>
              </v:shape>
            </w:pict>
          </mc:Fallback>
        </mc:AlternateContent>
      </w:r>
      <w:r w:rsidR="00FC2660" w:rsidRPr="0030058E">
        <w:rPr>
          <w:b/>
          <w:sz w:val="40"/>
          <w:szCs w:val="40"/>
        </w:rPr>
        <w:t xml:space="preserve">Money </w:t>
      </w:r>
      <w:r w:rsidR="00B25612">
        <w:rPr>
          <w:b/>
          <w:sz w:val="40"/>
          <w:szCs w:val="40"/>
        </w:rPr>
        <w:t>and Pension</w:t>
      </w:r>
      <w:r w:rsidR="00FC2660" w:rsidRPr="0030058E">
        <w:rPr>
          <w:b/>
          <w:sz w:val="40"/>
          <w:szCs w:val="40"/>
        </w:rPr>
        <w:t xml:space="preserve"> Service Funded Debt Advice</w:t>
      </w:r>
    </w:p>
    <w:p w:rsidR="00DF761B" w:rsidRPr="00DF761B" w:rsidRDefault="00DF761B" w:rsidP="001E5F6D">
      <w:pPr>
        <w:rPr>
          <w:rFonts w:ascii="Open Sans" w:hAnsi="Open Sans" w:cs="Open Sans"/>
          <w:b/>
          <w:sz w:val="28"/>
          <w:szCs w:val="28"/>
        </w:rPr>
      </w:pPr>
      <w:r w:rsidRPr="00DF761B">
        <w:rPr>
          <w:rFonts w:ascii="Open Sans" w:hAnsi="Open Sans" w:cs="Open Sans"/>
          <w:b/>
          <w:sz w:val="28"/>
          <w:szCs w:val="28"/>
        </w:rPr>
        <w:t xml:space="preserve">Print </w:t>
      </w:r>
      <w:proofErr w:type="gramStart"/>
      <w:r w:rsidRPr="00DF761B">
        <w:rPr>
          <w:rFonts w:ascii="Open Sans" w:hAnsi="Open Sans" w:cs="Open Sans"/>
          <w:b/>
          <w:sz w:val="28"/>
          <w:szCs w:val="28"/>
        </w:rPr>
        <w:t>name</w:t>
      </w:r>
      <w:r>
        <w:rPr>
          <w:rFonts w:ascii="Open Sans" w:hAnsi="Open Sans" w:cs="Open Sans"/>
          <w:b/>
          <w:sz w:val="28"/>
          <w:szCs w:val="28"/>
        </w:rPr>
        <w:t xml:space="preserve">  </w:t>
      </w:r>
      <w:proofErr w:type="gramEnd"/>
      <w:sdt>
        <w:sdtPr>
          <w:rPr>
            <w:rFonts w:ascii="Open Sans" w:hAnsi="Open Sans" w:cs="Open Sans"/>
            <w:b/>
            <w:sz w:val="28"/>
            <w:szCs w:val="28"/>
          </w:rPr>
          <w:id w:val="1256554792"/>
          <w:placeholder>
            <w:docPart w:val="DefaultPlaceholder_1081868574"/>
          </w:placeholder>
          <w:showingPlcHdr/>
          <w:text/>
        </w:sdtPr>
        <w:sdtEndPr/>
        <w:sdtContent>
          <w:r w:rsidRPr="002377E1">
            <w:rPr>
              <w:rStyle w:val="PlaceholderText"/>
            </w:rPr>
            <w:t>Click here to enter text.</w:t>
          </w:r>
        </w:sdtContent>
      </w:sdt>
    </w:p>
    <w:p w:rsidR="00DF761B" w:rsidRPr="00DF761B" w:rsidRDefault="00DF761B" w:rsidP="001E5F6D">
      <w:pPr>
        <w:rPr>
          <w:rFonts w:ascii="Open Sans" w:hAnsi="Open Sans" w:cs="Open Sans"/>
          <w:b/>
          <w:sz w:val="28"/>
          <w:szCs w:val="28"/>
        </w:rPr>
      </w:pPr>
      <w:proofErr w:type="gramStart"/>
      <w:r w:rsidRPr="00DF761B">
        <w:rPr>
          <w:rFonts w:ascii="Open Sans" w:hAnsi="Open Sans" w:cs="Open Sans"/>
          <w:b/>
          <w:sz w:val="28"/>
          <w:szCs w:val="28"/>
        </w:rPr>
        <w:t>Date</w:t>
      </w:r>
      <w:r>
        <w:rPr>
          <w:rFonts w:ascii="Open Sans" w:hAnsi="Open Sans" w:cs="Open Sans"/>
          <w:b/>
          <w:sz w:val="28"/>
          <w:szCs w:val="28"/>
        </w:rPr>
        <w:t xml:space="preserve">  </w:t>
      </w:r>
      <w:proofErr w:type="gramEnd"/>
      <w:sdt>
        <w:sdtPr>
          <w:rPr>
            <w:rFonts w:ascii="Open Sans" w:hAnsi="Open Sans" w:cs="Open Sans"/>
            <w:b/>
            <w:sz w:val="28"/>
            <w:szCs w:val="28"/>
          </w:rPr>
          <w:id w:val="814600336"/>
          <w:placeholder>
            <w:docPart w:val="DefaultPlaceholder_1081868574"/>
          </w:placeholder>
          <w:showingPlcHdr/>
          <w:text/>
        </w:sdtPr>
        <w:sdtEndPr/>
        <w:sdtContent>
          <w:r w:rsidRPr="002377E1">
            <w:rPr>
              <w:rStyle w:val="PlaceholderText"/>
            </w:rPr>
            <w:t>Click here to enter text.</w:t>
          </w:r>
        </w:sdtContent>
      </w:sdt>
    </w:p>
    <w:sectPr w:rsidR="00DF761B" w:rsidRPr="00DF761B" w:rsidSect="00424AB3">
      <w:headerReference w:type="default" r:id="rId29"/>
      <w:pgSz w:w="11906" w:h="16838"/>
      <w:pgMar w:top="2268" w:right="1134" w:bottom="1134" w:left="1134" w:header="17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2E7" w:rsidRDefault="004812E7" w:rsidP="00B2770C">
      <w:pPr>
        <w:spacing w:after="0" w:line="240" w:lineRule="auto"/>
      </w:pPr>
      <w:r>
        <w:separator/>
      </w:r>
    </w:p>
  </w:endnote>
  <w:endnote w:type="continuationSeparator" w:id="0">
    <w:p w:rsidR="004812E7" w:rsidRDefault="004812E7" w:rsidP="00B27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2E7" w:rsidRDefault="004812E7" w:rsidP="00B2770C">
      <w:pPr>
        <w:spacing w:after="0" w:line="240" w:lineRule="auto"/>
      </w:pPr>
      <w:r>
        <w:separator/>
      </w:r>
    </w:p>
  </w:footnote>
  <w:footnote w:type="continuationSeparator" w:id="0">
    <w:p w:rsidR="004812E7" w:rsidRDefault="004812E7" w:rsidP="00B27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70C" w:rsidRDefault="00B2770C">
    <w:pPr>
      <w:pStyle w:val="Header"/>
    </w:pPr>
    <w:r>
      <w:t xml:space="preserve">                   </w:t>
    </w:r>
  </w:p>
  <w:p w:rsidR="00B2770C" w:rsidRPr="00DF761B" w:rsidRDefault="00B2770C" w:rsidP="00424AB3">
    <w:pPr>
      <w:pStyle w:val="Header"/>
      <w:tabs>
        <w:tab w:val="clear" w:pos="9026"/>
        <w:tab w:val="right" w:pos="9638"/>
      </w:tabs>
      <w:rPr>
        <w:rFonts w:ascii="Open Sans" w:hAnsi="Open Sans" w:cs="Open Sans"/>
        <w:sz w:val="40"/>
        <w:szCs w:val="40"/>
      </w:rPr>
    </w:pPr>
    <w:r>
      <w:t xml:space="preserve">                </w:t>
    </w:r>
    <w:r w:rsidRPr="00DF761B">
      <w:rPr>
        <w:rFonts w:ascii="Open Sans" w:hAnsi="Open Sans" w:cs="Open Sans"/>
        <w:sz w:val="40"/>
        <w:szCs w:val="40"/>
      </w:rPr>
      <w:t xml:space="preserve">Hartlepool                         </w:t>
    </w:r>
    <w:r w:rsidR="00424AB3" w:rsidRPr="00DF761B">
      <w:rPr>
        <w:rFonts w:ascii="Open Sans" w:hAnsi="Open Sans" w:cs="Open Sans"/>
        <w:sz w:val="40"/>
        <w:szCs w:val="40"/>
      </w:rPr>
      <w:tab/>
    </w:r>
    <w:r w:rsidR="00424AB3" w:rsidRPr="00DF761B">
      <w:rPr>
        <w:rFonts w:ascii="Open Sans" w:hAnsi="Open Sans" w:cs="Open Sans"/>
        <w:noProof/>
        <w:lang w:eastAsia="en-GB"/>
      </w:rPr>
      <w:drawing>
        <wp:inline distT="114300" distB="114300" distL="114300" distR="114300" wp14:anchorId="66B870FC" wp14:editId="4CD366ED">
          <wp:extent cx="1400175" cy="740410"/>
          <wp:effectExtent l="0" t="0" r="9525" b="254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0780" cy="740730"/>
                  </a:xfrm>
                  <a:prstGeom prst="rect">
                    <a:avLst/>
                  </a:prstGeom>
                  <a:ln/>
                </pic:spPr>
              </pic:pic>
            </a:graphicData>
          </a:graphic>
        </wp:inline>
      </w:drawing>
    </w:r>
    <w:r w:rsidR="00424AB3" w:rsidRPr="00DF761B">
      <w:rPr>
        <w:rFonts w:ascii="Open Sans" w:hAnsi="Open Sans" w:cs="Open Sans"/>
        <w:sz w:val="40"/>
        <w:szCs w:val="40"/>
      </w:rPr>
      <w:tab/>
    </w:r>
    <w:r w:rsidR="00424AB3" w:rsidRPr="00DF761B">
      <w:rPr>
        <w:rFonts w:ascii="Open Sans" w:hAnsi="Open Sans" w:cs="Open Sans"/>
        <w:sz w:val="40"/>
        <w:szCs w:val="4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72253"/>
    <w:multiLevelType w:val="hybridMultilevel"/>
    <w:tmpl w:val="5F105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574C6B"/>
    <w:multiLevelType w:val="hybridMultilevel"/>
    <w:tmpl w:val="CFBE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4E1D45"/>
    <w:multiLevelType w:val="hybridMultilevel"/>
    <w:tmpl w:val="3C68D4E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80474E4"/>
    <w:multiLevelType w:val="hybridMultilevel"/>
    <w:tmpl w:val="15166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394285"/>
    <w:multiLevelType w:val="hybridMultilevel"/>
    <w:tmpl w:val="2952B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kyG5qquwlCM5k1JtLdOYuQYCzG9ZAvnJwqT+CfK6IW4g/uz6Ul0iZb/7EEEZFEjIUsL4VVph24J0ae0EvgNmfg==" w:salt="WpRaUn3hF3IQkvkwEhwKnA=="/>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87"/>
    <w:rsid w:val="0002739F"/>
    <w:rsid w:val="0007550B"/>
    <w:rsid w:val="001D6387"/>
    <w:rsid w:val="001E5F6D"/>
    <w:rsid w:val="002606CC"/>
    <w:rsid w:val="0030058E"/>
    <w:rsid w:val="00306252"/>
    <w:rsid w:val="00424AB3"/>
    <w:rsid w:val="00473560"/>
    <w:rsid w:val="004812E7"/>
    <w:rsid w:val="004C0292"/>
    <w:rsid w:val="0052507D"/>
    <w:rsid w:val="005B3990"/>
    <w:rsid w:val="005B420C"/>
    <w:rsid w:val="00602844"/>
    <w:rsid w:val="0064745A"/>
    <w:rsid w:val="00660F24"/>
    <w:rsid w:val="007F6093"/>
    <w:rsid w:val="00836D2D"/>
    <w:rsid w:val="0089681C"/>
    <w:rsid w:val="008C2357"/>
    <w:rsid w:val="008D7C76"/>
    <w:rsid w:val="009C3A1D"/>
    <w:rsid w:val="009E701C"/>
    <w:rsid w:val="00B25612"/>
    <w:rsid w:val="00B2770C"/>
    <w:rsid w:val="00B516FD"/>
    <w:rsid w:val="00B67A8C"/>
    <w:rsid w:val="00BC53AD"/>
    <w:rsid w:val="00C8042C"/>
    <w:rsid w:val="00C85D6D"/>
    <w:rsid w:val="00D4000B"/>
    <w:rsid w:val="00DA7C80"/>
    <w:rsid w:val="00DE3F12"/>
    <w:rsid w:val="00DF761B"/>
    <w:rsid w:val="00E02CD8"/>
    <w:rsid w:val="00E245C0"/>
    <w:rsid w:val="00E657AC"/>
    <w:rsid w:val="00E94CAE"/>
    <w:rsid w:val="00E9777D"/>
    <w:rsid w:val="00EC7521"/>
    <w:rsid w:val="00EE1227"/>
    <w:rsid w:val="00F40CF2"/>
    <w:rsid w:val="00FC2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A70C0F22-75BA-4DDB-9242-846AD186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387"/>
    <w:pPr>
      <w:ind w:left="720"/>
      <w:contextualSpacing/>
    </w:pPr>
  </w:style>
  <w:style w:type="character" w:styleId="Hyperlink">
    <w:name w:val="Hyperlink"/>
    <w:basedOn w:val="DefaultParagraphFont"/>
    <w:uiPriority w:val="99"/>
    <w:unhideWhenUsed/>
    <w:rsid w:val="007F6093"/>
    <w:rPr>
      <w:color w:val="0563C1" w:themeColor="hyperlink"/>
      <w:u w:val="single"/>
    </w:rPr>
  </w:style>
  <w:style w:type="paragraph" w:styleId="BalloonText">
    <w:name w:val="Balloon Text"/>
    <w:basedOn w:val="Normal"/>
    <w:link w:val="BalloonTextChar"/>
    <w:uiPriority w:val="99"/>
    <w:semiHidden/>
    <w:unhideWhenUsed/>
    <w:rsid w:val="00836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D2D"/>
    <w:rPr>
      <w:rFonts w:ascii="Segoe UI" w:hAnsi="Segoe UI" w:cs="Segoe UI"/>
      <w:sz w:val="18"/>
      <w:szCs w:val="18"/>
    </w:rPr>
  </w:style>
  <w:style w:type="paragraph" w:styleId="Header">
    <w:name w:val="header"/>
    <w:basedOn w:val="Normal"/>
    <w:link w:val="HeaderChar"/>
    <w:uiPriority w:val="99"/>
    <w:unhideWhenUsed/>
    <w:rsid w:val="00B27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70C"/>
  </w:style>
  <w:style w:type="paragraph" w:styleId="Footer">
    <w:name w:val="footer"/>
    <w:basedOn w:val="Normal"/>
    <w:link w:val="FooterChar"/>
    <w:uiPriority w:val="99"/>
    <w:unhideWhenUsed/>
    <w:rsid w:val="00B27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70C"/>
  </w:style>
  <w:style w:type="character" w:styleId="PlaceholderText">
    <w:name w:val="Placeholder Text"/>
    <w:basedOn w:val="DefaultParagraphFont"/>
    <w:uiPriority w:val="99"/>
    <w:semiHidden/>
    <w:rsid w:val="00DF76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eyandpensionsservice.org.uk/privacy-notice/" TargetMode="External"/><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control" Target="activeX/activeX7.xml"/><Relationship Id="rId7" Type="http://schemas.openxmlformats.org/officeDocument/2006/relationships/image" Target="media/image1.png"/><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hyperlink" Target="http://www.google.co.uk/url?sa=i&amp;rct=j&amp;q=&amp;esrc=s&amp;frm=1&amp;source=images&amp;cd=&amp;cad=rja&amp;uact=8&amp;ved=0CAcQjRxqFQoTCJyggODY2McCFUe1FAodJCACMA&amp;url=http://www.interbiztech.com/mavista/cms/en/news&amp;psig=AFQjCNFvn7gCNG_3taH2oUJj8ZgDDypjXQ&amp;ust=1441295088645001" TargetMode="Externa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control" Target="activeX/activeX9.xml"/><Relationship Id="rId28" Type="http://schemas.openxmlformats.org/officeDocument/2006/relationships/hyperlink" Target="http://www.citizensadvicehartlepool.org.uk" TargetMode="External"/><Relationship Id="rId10" Type="http://schemas.openxmlformats.org/officeDocument/2006/relationships/control" Target="activeX/activeX1.xml"/><Relationship Id="rId19" Type="http://schemas.openxmlformats.org/officeDocument/2006/relationships/hyperlink" Target="https://moneyandpensionsservice.org.uk/privacy-notice/"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hyperlink" Target="http://www.citizensadvicehartlepool.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B074D84-8963-41F3-AE31-F0BF57C83810}"/>
      </w:docPartPr>
      <w:docPartBody>
        <w:p w:rsidR="001643AC" w:rsidRDefault="007F4BFB">
          <w:r w:rsidRPr="002377E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BFB"/>
    <w:rsid w:val="001643AC"/>
    <w:rsid w:val="007F4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BF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Words>
  <Characters>105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cp:lastPrinted>2020-01-10T14:51:00Z</cp:lastPrinted>
  <dcterms:created xsi:type="dcterms:W3CDTF">2020-03-19T13:23:00Z</dcterms:created>
  <dcterms:modified xsi:type="dcterms:W3CDTF">2020-03-20T15:46:00Z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